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59" w:rsidRDefault="009706FD" w:rsidP="009706FD">
      <w:bookmarkStart w:id="0" w:name="_GoBack"/>
      <w:r>
        <w:t>RAPORT</w:t>
      </w:r>
      <w:r>
        <w:t xml:space="preserve"> </w:t>
      </w:r>
      <w:r>
        <w:t>MBI VEPRIMTARINË E KLUBIT PARLAMENTARE PËR TË RINJTË</w:t>
      </w:r>
      <w:r>
        <w:t xml:space="preserve"> </w:t>
      </w:r>
      <w:r>
        <w:t>PËR VITIN 2023</w:t>
      </w:r>
      <w:bookmarkEnd w:id="0"/>
    </w:p>
    <w:sectPr w:rsidR="0059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FD"/>
    <w:rsid w:val="00593A59"/>
    <w:rsid w:val="0097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6E85"/>
  <w15:chartTrackingRefBased/>
  <w15:docId w15:val="{C81F8C9A-42FC-46D9-8741-F5153CDC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Ejona Manjani</dc:creator>
  <cp:keywords/>
  <dc:description/>
  <cp:lastModifiedBy>Ejona Manjani</cp:lastModifiedBy>
  <cp:revision>1</cp:revision>
  <dcterms:created xsi:type="dcterms:W3CDTF">2024-03-29T13:09:00Z</dcterms:created>
  <dcterms:modified xsi:type="dcterms:W3CDTF">2024-03-29T13:09:00Z</dcterms:modified>
</cp:coreProperties>
</file>